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6252" w14:textId="77777777" w:rsidR="001B4A81" w:rsidRDefault="001B4A81" w:rsidP="00736ED7">
      <w:pPr>
        <w:pStyle w:val="Title"/>
        <w:rPr>
          <w:sz w:val="24"/>
          <w:lang w:val="en-US"/>
        </w:rPr>
      </w:pPr>
    </w:p>
    <w:p w14:paraId="34BBA9D9" w14:textId="77777777" w:rsidR="001B4A81" w:rsidRDefault="001B4A81" w:rsidP="00736ED7">
      <w:pPr>
        <w:pStyle w:val="Title"/>
        <w:rPr>
          <w:sz w:val="24"/>
          <w:lang w:val="en-US"/>
        </w:rPr>
      </w:pPr>
    </w:p>
    <w:p w14:paraId="1E6FBD4E" w14:textId="77777777" w:rsidR="00D925D2" w:rsidRPr="00D925D2" w:rsidRDefault="00D925D2" w:rsidP="00D925D2">
      <w:pPr>
        <w:jc w:val="center"/>
        <w:rPr>
          <w:b/>
          <w:bCs/>
          <w:szCs w:val="20"/>
        </w:rPr>
      </w:pPr>
      <w:r w:rsidRPr="00D925D2">
        <w:rPr>
          <w:b/>
          <w:bCs/>
          <w:szCs w:val="20"/>
          <w:lang w:val="uk-UA"/>
        </w:rPr>
        <w:t>Д   О   Г   О   В   І    Р</w:t>
      </w:r>
    </w:p>
    <w:p w14:paraId="3FBE1A26" w14:textId="77777777" w:rsidR="00D925D2" w:rsidRPr="00D925D2" w:rsidRDefault="00D925D2" w:rsidP="00D925D2">
      <w:pPr>
        <w:jc w:val="center"/>
        <w:rPr>
          <w:b/>
          <w:bCs/>
          <w:szCs w:val="20"/>
          <w:lang w:val="uk-UA"/>
        </w:rPr>
      </w:pPr>
      <w:r w:rsidRPr="00D925D2">
        <w:rPr>
          <w:b/>
          <w:bCs/>
          <w:szCs w:val="20"/>
          <w:lang w:val="uk-UA"/>
        </w:rPr>
        <w:t>на проведення практики студентів вищих навчальних закладів</w:t>
      </w:r>
    </w:p>
    <w:p w14:paraId="7AFE0236" w14:textId="426842CE" w:rsidR="00D925D2" w:rsidRPr="00D925D2" w:rsidRDefault="00D925D2" w:rsidP="00D925D2">
      <w:pPr>
        <w:jc w:val="center"/>
        <w:rPr>
          <w:b/>
          <w:bCs/>
          <w:szCs w:val="20"/>
          <w:lang w:val="uk-UA"/>
        </w:rPr>
      </w:pPr>
      <w:r w:rsidRPr="00D925D2">
        <w:rPr>
          <w:b/>
          <w:bCs/>
          <w:szCs w:val="20"/>
          <w:lang w:val="uk-UA"/>
        </w:rPr>
        <w:t xml:space="preserve">     </w:t>
      </w:r>
      <w:r w:rsidRPr="00D925D2">
        <w:rPr>
          <w:b/>
          <w:bCs/>
          <w:szCs w:val="20"/>
        </w:rPr>
        <w:t xml:space="preserve">                </w:t>
      </w:r>
      <w:r w:rsidRPr="00D925D2">
        <w:rPr>
          <w:b/>
          <w:bCs/>
          <w:szCs w:val="20"/>
          <w:lang w:val="uk-UA"/>
        </w:rPr>
        <w:t>м. Київ                                                     “ ___  ” __________ 20</w:t>
      </w:r>
      <w:r w:rsidR="00E5782D">
        <w:rPr>
          <w:b/>
          <w:bCs/>
          <w:szCs w:val="20"/>
          <w:lang w:val="uk-UA"/>
        </w:rPr>
        <w:t>25</w:t>
      </w:r>
      <w:r w:rsidRPr="00D925D2">
        <w:rPr>
          <w:b/>
          <w:bCs/>
          <w:szCs w:val="20"/>
          <w:lang w:val="uk-UA"/>
        </w:rPr>
        <w:t>_ р.</w:t>
      </w:r>
    </w:p>
    <w:p w14:paraId="7DA7CCB9" w14:textId="77777777" w:rsidR="00D925D2" w:rsidRPr="00D925D2" w:rsidRDefault="00D925D2" w:rsidP="00D925D2">
      <w:pPr>
        <w:jc w:val="both"/>
      </w:pPr>
    </w:p>
    <w:p w14:paraId="2965BFD5" w14:textId="77777777" w:rsidR="00D925D2" w:rsidRPr="00D925D2" w:rsidRDefault="00D925D2" w:rsidP="002E7D34">
      <w:pPr>
        <w:spacing w:line="312" w:lineRule="auto"/>
        <w:jc w:val="both"/>
        <w:rPr>
          <w:lang w:val="uk-UA"/>
        </w:rPr>
      </w:pPr>
      <w:r w:rsidRPr="00D925D2">
        <w:rPr>
          <w:lang w:val="uk-UA"/>
        </w:rPr>
        <w:t xml:space="preserve">Ми, що нижче підписалися, з одного боку </w:t>
      </w:r>
      <w:r w:rsidRPr="00D925D2">
        <w:rPr>
          <w:b/>
          <w:u w:val="single"/>
          <w:lang w:val="uk-UA"/>
        </w:rPr>
        <w:t xml:space="preserve">Національний університет біоресурсів і природокористування України </w:t>
      </w:r>
      <w:r w:rsidRPr="00D925D2">
        <w:rPr>
          <w:lang w:val="uk-UA"/>
        </w:rPr>
        <w:t xml:space="preserve">(надалі - </w:t>
      </w:r>
      <w:r w:rsidRPr="00D925D2">
        <w:rPr>
          <w:b/>
          <w:lang w:val="uk-UA"/>
        </w:rPr>
        <w:t>Навчальний заклад</w:t>
      </w:r>
      <w:r w:rsidRPr="00D925D2">
        <w:rPr>
          <w:lang w:val="uk-UA"/>
        </w:rPr>
        <w:t xml:space="preserve">), в особі </w:t>
      </w:r>
      <w:r w:rsidR="00AF4C5E" w:rsidRPr="00AF4C5E">
        <w:rPr>
          <w:lang w:val="uk-UA"/>
        </w:rPr>
        <w:t>про</w:t>
      </w:r>
      <w:r w:rsidRPr="00AF4C5E">
        <w:rPr>
          <w:lang w:val="uk-UA"/>
        </w:rPr>
        <w:t xml:space="preserve">ректора </w:t>
      </w:r>
      <w:r w:rsidR="00AF4C5E" w:rsidRPr="00AF4C5E">
        <w:rPr>
          <w:lang w:val="uk-UA"/>
        </w:rPr>
        <w:t>з науково-педагогічної роботи</w:t>
      </w:r>
      <w:r w:rsidR="00AF4C5E">
        <w:rPr>
          <w:lang w:val="uk-UA"/>
        </w:rPr>
        <w:t xml:space="preserve"> </w:t>
      </w:r>
      <w:r w:rsidR="002E7D34">
        <w:rPr>
          <w:lang w:val="uk-UA"/>
        </w:rPr>
        <w:t xml:space="preserve">та цифрової трансформації </w:t>
      </w:r>
      <w:r w:rsidR="002E7D34">
        <w:rPr>
          <w:b/>
          <w:u w:val="single"/>
          <w:lang w:val="uk-UA"/>
        </w:rPr>
        <w:t xml:space="preserve">ГЛАЗУНОВОЇ </w:t>
      </w:r>
      <w:r w:rsidR="00AF4C5E" w:rsidRPr="00AF4C5E">
        <w:rPr>
          <w:b/>
          <w:u w:val="single"/>
          <w:lang w:val="uk-UA"/>
        </w:rPr>
        <w:t>О</w:t>
      </w:r>
      <w:r w:rsidR="002E7D34">
        <w:rPr>
          <w:b/>
          <w:u w:val="single"/>
          <w:lang w:val="uk-UA"/>
        </w:rPr>
        <w:t>лени</w:t>
      </w:r>
      <w:r w:rsidR="00AF4C5E" w:rsidRPr="00AF4C5E">
        <w:rPr>
          <w:b/>
          <w:u w:val="single"/>
          <w:lang w:val="uk-UA"/>
        </w:rPr>
        <w:t xml:space="preserve"> </w:t>
      </w:r>
      <w:r w:rsidR="002E7D34">
        <w:rPr>
          <w:b/>
          <w:u w:val="single"/>
          <w:lang w:val="uk-UA"/>
        </w:rPr>
        <w:t>Григорівни</w:t>
      </w:r>
      <w:r w:rsidRPr="00D925D2">
        <w:rPr>
          <w:vertAlign w:val="superscript"/>
          <w:lang w:val="uk-UA"/>
        </w:rPr>
        <w:t xml:space="preserve"> </w:t>
      </w:r>
      <w:r w:rsidRPr="00D925D2">
        <w:rPr>
          <w:lang w:val="uk-UA"/>
        </w:rPr>
        <w:t xml:space="preserve">діючого на підставі </w:t>
      </w:r>
      <w:r w:rsidR="00AF4C5E">
        <w:rPr>
          <w:lang w:val="uk-UA"/>
        </w:rPr>
        <w:t xml:space="preserve">довіреності від </w:t>
      </w:r>
      <w:r w:rsidR="002E7D34">
        <w:rPr>
          <w:lang w:val="uk-UA"/>
        </w:rPr>
        <w:t>1</w:t>
      </w:r>
      <w:r w:rsidR="00B16605" w:rsidRPr="00B16605">
        <w:t>3</w:t>
      </w:r>
      <w:r w:rsidR="00AF4C5E">
        <w:rPr>
          <w:lang w:val="uk-UA"/>
        </w:rPr>
        <w:t>.0</w:t>
      </w:r>
      <w:r w:rsidR="00B16605" w:rsidRPr="00B16605">
        <w:t>1</w:t>
      </w:r>
      <w:r w:rsidR="00AF4C5E">
        <w:rPr>
          <w:lang w:val="uk-UA"/>
        </w:rPr>
        <w:t>.202</w:t>
      </w:r>
      <w:r w:rsidR="00B16605" w:rsidRPr="00B16605">
        <w:t>5</w:t>
      </w:r>
      <w:r w:rsidR="00AF4C5E">
        <w:rPr>
          <w:lang w:val="uk-UA"/>
        </w:rPr>
        <w:t xml:space="preserve"> р № </w:t>
      </w:r>
      <w:r w:rsidR="00B16605" w:rsidRPr="00B16605">
        <w:t>0064</w:t>
      </w:r>
      <w:r w:rsidRPr="00D925D2">
        <w:rPr>
          <w:lang w:val="uk-UA"/>
        </w:rPr>
        <w:t xml:space="preserve"> і, з другого боку, _______________________________________________________________________________</w:t>
      </w:r>
    </w:p>
    <w:p w14:paraId="3F7D1423" w14:textId="77777777" w:rsidR="00D925D2" w:rsidRPr="00D925D2" w:rsidRDefault="00D925D2" w:rsidP="00D925D2">
      <w:pPr>
        <w:spacing w:line="312" w:lineRule="auto"/>
        <w:jc w:val="center"/>
        <w:rPr>
          <w:vertAlign w:val="superscript"/>
          <w:lang w:val="uk-UA"/>
        </w:rPr>
      </w:pPr>
      <w:r w:rsidRPr="00D925D2">
        <w:rPr>
          <w:lang w:val="uk-UA"/>
        </w:rPr>
        <w:t>_____________________________________________________________________________</w:t>
      </w:r>
      <w:r w:rsidRPr="00D925D2">
        <w:rPr>
          <w:vertAlign w:val="superscript"/>
          <w:lang w:val="uk-UA"/>
        </w:rPr>
        <w:t xml:space="preserve"> </w:t>
      </w:r>
    </w:p>
    <w:p w14:paraId="3C7A60AD" w14:textId="77777777" w:rsidR="00D925D2" w:rsidRPr="00D925D2" w:rsidRDefault="00D925D2" w:rsidP="00D925D2">
      <w:pPr>
        <w:spacing w:line="312" w:lineRule="auto"/>
        <w:jc w:val="center"/>
        <w:rPr>
          <w:lang w:val="uk-UA"/>
        </w:rPr>
      </w:pPr>
      <w:r w:rsidRPr="00D925D2">
        <w:rPr>
          <w:vertAlign w:val="superscript"/>
          <w:lang w:val="uk-UA"/>
        </w:rPr>
        <w:t xml:space="preserve">                   (назва підприємства, організації, установи)</w:t>
      </w:r>
    </w:p>
    <w:p w14:paraId="3DDB9E25" w14:textId="77777777" w:rsidR="00D925D2" w:rsidRPr="00D925D2" w:rsidRDefault="00D925D2" w:rsidP="00D925D2">
      <w:pPr>
        <w:spacing w:line="312" w:lineRule="auto"/>
        <w:rPr>
          <w:lang w:val="uk-UA"/>
        </w:rPr>
      </w:pPr>
      <w:r w:rsidRPr="00D925D2">
        <w:rPr>
          <w:lang w:val="uk-UA"/>
        </w:rPr>
        <w:t xml:space="preserve">(надалі – </w:t>
      </w:r>
      <w:r w:rsidRPr="00D925D2">
        <w:rPr>
          <w:b/>
          <w:lang w:val="uk-UA"/>
        </w:rPr>
        <w:t>База практики</w:t>
      </w:r>
      <w:r w:rsidRPr="00D925D2">
        <w:rPr>
          <w:lang w:val="uk-UA"/>
        </w:rPr>
        <w:t>), в особі ______________________________________+__________</w:t>
      </w:r>
    </w:p>
    <w:p w14:paraId="2D4ECE5B" w14:textId="77777777" w:rsidR="00D925D2" w:rsidRPr="00D925D2" w:rsidRDefault="00D925D2" w:rsidP="00D925D2">
      <w:pPr>
        <w:spacing w:line="312" w:lineRule="auto"/>
        <w:rPr>
          <w:lang w:val="uk-UA"/>
        </w:rPr>
      </w:pPr>
      <w:r w:rsidRPr="00D925D2">
        <w:rPr>
          <w:lang w:val="uk-UA"/>
        </w:rPr>
        <w:t>_______________________________________________________________________________</w:t>
      </w:r>
    </w:p>
    <w:p w14:paraId="434F3587" w14:textId="77777777" w:rsidR="00D925D2" w:rsidRPr="00D925D2" w:rsidRDefault="00D925D2" w:rsidP="00D925D2">
      <w:pPr>
        <w:spacing w:line="312" w:lineRule="auto"/>
        <w:jc w:val="center"/>
        <w:rPr>
          <w:lang w:val="uk-UA"/>
        </w:rPr>
      </w:pPr>
      <w:r w:rsidRPr="00D925D2">
        <w:rPr>
          <w:vertAlign w:val="superscript"/>
          <w:lang w:val="uk-UA"/>
        </w:rPr>
        <w:t>(посада, прізвище, ім’я та по батькові)</w:t>
      </w:r>
    </w:p>
    <w:p w14:paraId="50C545EC" w14:textId="77777777" w:rsidR="00D925D2" w:rsidRPr="00D925D2" w:rsidRDefault="00D925D2" w:rsidP="00D925D2">
      <w:pPr>
        <w:spacing w:line="312" w:lineRule="auto"/>
        <w:rPr>
          <w:lang w:val="uk-UA"/>
        </w:rPr>
      </w:pPr>
      <w:r w:rsidRPr="00D925D2">
        <w:rPr>
          <w:lang w:val="uk-UA"/>
        </w:rPr>
        <w:t>діючого на підставі ______________________________________________________________</w:t>
      </w:r>
    </w:p>
    <w:p w14:paraId="3B184C52" w14:textId="77777777" w:rsidR="00D925D2" w:rsidRPr="00D925D2" w:rsidRDefault="00D925D2" w:rsidP="00D925D2">
      <w:pPr>
        <w:spacing w:line="312" w:lineRule="auto"/>
        <w:jc w:val="center"/>
        <w:rPr>
          <w:vertAlign w:val="superscript"/>
          <w:lang w:val="uk-UA"/>
        </w:rPr>
      </w:pPr>
      <w:r w:rsidRPr="00D925D2">
        <w:rPr>
          <w:vertAlign w:val="superscript"/>
          <w:lang w:val="uk-UA"/>
        </w:rPr>
        <w:t xml:space="preserve">                                                       (статут підприємства, розпорядження, доручення)</w:t>
      </w:r>
    </w:p>
    <w:p w14:paraId="2E34BA9C" w14:textId="77777777" w:rsidR="00D925D2" w:rsidRPr="00D925D2" w:rsidRDefault="00D925D2" w:rsidP="00D925D2">
      <w:pPr>
        <w:rPr>
          <w:lang w:val="uk-UA"/>
        </w:rPr>
      </w:pPr>
      <w:r w:rsidRPr="00D925D2">
        <w:rPr>
          <w:lang w:val="uk-UA"/>
        </w:rPr>
        <w:t>уклали між собою договір:</w:t>
      </w:r>
    </w:p>
    <w:p w14:paraId="37E7BDD3" w14:textId="77777777" w:rsidR="00D925D2" w:rsidRPr="00D925D2" w:rsidRDefault="00D925D2" w:rsidP="00D925D2">
      <w:pPr>
        <w:keepNext/>
        <w:tabs>
          <w:tab w:val="num" w:pos="993"/>
        </w:tabs>
        <w:ind w:left="360" w:firstLine="349"/>
        <w:outlineLvl w:val="0"/>
        <w:rPr>
          <w:lang w:val="uk-UA"/>
        </w:rPr>
      </w:pPr>
      <w:r w:rsidRPr="00D925D2">
        <w:rPr>
          <w:lang w:val="uk-UA"/>
        </w:rPr>
        <w:t>База практики зобов’язується:</w:t>
      </w:r>
    </w:p>
    <w:p w14:paraId="506A289C" w14:textId="77777777" w:rsidR="00D925D2" w:rsidRPr="00D925D2" w:rsidRDefault="00D925D2" w:rsidP="00D925D2">
      <w:pPr>
        <w:tabs>
          <w:tab w:val="num" w:pos="993"/>
        </w:tabs>
        <w:spacing w:after="120" w:line="480" w:lineRule="auto"/>
        <w:ind w:firstLine="709"/>
        <w:jc w:val="both"/>
      </w:pPr>
      <w:r w:rsidRPr="00D925D2">
        <w:t>1.1. Прийняти студентів на практику згідно з календарним планом: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22"/>
        <w:gridCol w:w="1134"/>
        <w:gridCol w:w="1418"/>
        <w:gridCol w:w="1134"/>
        <w:gridCol w:w="1276"/>
        <w:gridCol w:w="1211"/>
      </w:tblGrid>
      <w:tr w:rsidR="00D925D2" w:rsidRPr="00D925D2" w14:paraId="7E536B75" w14:textId="77777777" w:rsidTr="00D21DB9">
        <w:trPr>
          <w:cantSplit/>
          <w:trHeight w:val="74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C42A" w14:textId="77777777" w:rsidR="00D925D2" w:rsidRPr="00D21DB9" w:rsidRDefault="00D925D2" w:rsidP="00D925D2">
            <w:pPr>
              <w:tabs>
                <w:tab w:val="num" w:pos="993"/>
              </w:tabs>
              <w:spacing w:after="120" w:line="480" w:lineRule="auto"/>
              <w:jc w:val="center"/>
              <w:rPr>
                <w:sz w:val="22"/>
                <w:szCs w:val="22"/>
                <w:lang w:val="uk-UA"/>
              </w:rPr>
            </w:pPr>
            <w:r w:rsidRPr="00D21DB9">
              <w:rPr>
                <w:sz w:val="22"/>
                <w:szCs w:val="22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A6B" w14:textId="77777777" w:rsidR="00D925D2" w:rsidRPr="00D21DB9" w:rsidRDefault="00D925D2" w:rsidP="00D925D2">
            <w:pPr>
              <w:tabs>
                <w:tab w:val="num" w:pos="993"/>
              </w:tabs>
              <w:spacing w:after="120" w:line="480" w:lineRule="auto"/>
              <w:jc w:val="center"/>
              <w:rPr>
                <w:sz w:val="22"/>
                <w:szCs w:val="22"/>
                <w:lang w:val="uk-UA"/>
              </w:rPr>
            </w:pPr>
            <w:r w:rsidRPr="00D21DB9">
              <w:rPr>
                <w:sz w:val="22"/>
                <w:szCs w:val="22"/>
              </w:rPr>
              <w:t>Шифр і назва напрямку (спеціальності)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1654" w14:textId="77777777" w:rsidR="00D925D2" w:rsidRPr="00D21DB9" w:rsidRDefault="00D925D2" w:rsidP="00D925D2">
            <w:pPr>
              <w:tabs>
                <w:tab w:val="num" w:pos="993"/>
              </w:tabs>
              <w:spacing w:after="120" w:line="480" w:lineRule="auto"/>
              <w:jc w:val="center"/>
              <w:rPr>
                <w:sz w:val="22"/>
                <w:szCs w:val="22"/>
                <w:lang w:val="uk-UA"/>
              </w:rPr>
            </w:pPr>
            <w:r w:rsidRPr="00D21DB9">
              <w:rPr>
                <w:sz w:val="22"/>
                <w:szCs w:val="22"/>
              </w:rPr>
              <w:t>Курс, група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449F" w14:textId="77777777" w:rsidR="00D925D2" w:rsidRPr="00D21DB9" w:rsidRDefault="00D925D2" w:rsidP="00D925D2">
            <w:pPr>
              <w:tabs>
                <w:tab w:val="num" w:pos="993"/>
              </w:tabs>
              <w:spacing w:after="120" w:line="480" w:lineRule="auto"/>
              <w:jc w:val="center"/>
              <w:rPr>
                <w:sz w:val="22"/>
                <w:szCs w:val="22"/>
                <w:lang w:val="uk-UA"/>
              </w:rPr>
            </w:pPr>
            <w:r w:rsidRPr="00D21DB9">
              <w:rPr>
                <w:sz w:val="22"/>
                <w:szCs w:val="22"/>
              </w:rPr>
              <w:t xml:space="preserve">Вид </w:t>
            </w:r>
          </w:p>
          <w:p w14:paraId="5FCC52C3" w14:textId="77777777" w:rsidR="00D925D2" w:rsidRPr="00D21DB9" w:rsidRDefault="00D925D2" w:rsidP="00D925D2">
            <w:pPr>
              <w:tabs>
                <w:tab w:val="num" w:pos="993"/>
              </w:tabs>
              <w:spacing w:after="120" w:line="480" w:lineRule="auto"/>
              <w:jc w:val="center"/>
              <w:rPr>
                <w:sz w:val="22"/>
                <w:szCs w:val="22"/>
                <w:lang w:val="uk-UA"/>
              </w:rPr>
            </w:pPr>
            <w:r w:rsidRPr="00D21DB9">
              <w:rPr>
                <w:sz w:val="22"/>
                <w:szCs w:val="22"/>
              </w:rPr>
              <w:t>практики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FC39" w14:textId="77777777" w:rsidR="00D925D2" w:rsidRPr="00D21DB9" w:rsidRDefault="00D925D2" w:rsidP="00D925D2">
            <w:pPr>
              <w:tabs>
                <w:tab w:val="num" w:pos="993"/>
              </w:tabs>
              <w:spacing w:after="120" w:line="480" w:lineRule="auto"/>
              <w:jc w:val="center"/>
              <w:rPr>
                <w:sz w:val="22"/>
                <w:szCs w:val="22"/>
                <w:lang w:val="uk-UA"/>
              </w:rPr>
            </w:pPr>
            <w:r w:rsidRPr="00D21DB9">
              <w:rPr>
                <w:sz w:val="22"/>
                <w:szCs w:val="22"/>
              </w:rPr>
              <w:t>Кількість студентів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FA6F" w14:textId="77777777" w:rsidR="00D925D2" w:rsidRPr="00D21DB9" w:rsidRDefault="00D925D2" w:rsidP="00D925D2">
            <w:pPr>
              <w:tabs>
                <w:tab w:val="num" w:pos="993"/>
              </w:tabs>
              <w:spacing w:after="120" w:line="480" w:lineRule="auto"/>
              <w:jc w:val="center"/>
              <w:rPr>
                <w:sz w:val="22"/>
                <w:szCs w:val="22"/>
                <w:lang w:val="uk-UA"/>
              </w:rPr>
            </w:pPr>
            <w:r w:rsidRPr="00D21DB9">
              <w:rPr>
                <w:sz w:val="22"/>
                <w:szCs w:val="22"/>
              </w:rPr>
              <w:t>Термін проведення практики</w:t>
            </w:r>
          </w:p>
        </w:tc>
      </w:tr>
      <w:tr w:rsidR="00D925D2" w:rsidRPr="00D925D2" w14:paraId="1DF417F2" w14:textId="77777777" w:rsidTr="00D21DB9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605D" w14:textId="77777777" w:rsidR="00D925D2" w:rsidRPr="00D925D2" w:rsidRDefault="00D925D2" w:rsidP="00D925D2">
            <w:pPr>
              <w:rPr>
                <w:lang w:val="uk-UA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A92D" w14:textId="77777777" w:rsidR="00D925D2" w:rsidRPr="00D925D2" w:rsidRDefault="00D925D2" w:rsidP="00D925D2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F192" w14:textId="77777777" w:rsidR="00D925D2" w:rsidRPr="00D925D2" w:rsidRDefault="00D925D2" w:rsidP="00D925D2">
            <w:pPr>
              <w:rPr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6028" w14:textId="77777777" w:rsidR="00D925D2" w:rsidRPr="00D925D2" w:rsidRDefault="00D925D2" w:rsidP="00D925D2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AA82" w14:textId="77777777" w:rsidR="00D925D2" w:rsidRPr="00D925D2" w:rsidRDefault="00D925D2" w:rsidP="00D925D2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E1C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center"/>
              <w:rPr>
                <w:lang w:val="uk-UA"/>
              </w:rPr>
            </w:pPr>
            <w:r w:rsidRPr="00D925D2">
              <w:t>початок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ECB1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center"/>
              <w:rPr>
                <w:lang w:val="uk-UA"/>
              </w:rPr>
            </w:pPr>
            <w:r w:rsidRPr="00D925D2">
              <w:t>кінець</w:t>
            </w:r>
          </w:p>
        </w:tc>
      </w:tr>
      <w:tr w:rsidR="00D925D2" w:rsidRPr="00D925D2" w14:paraId="0C809264" w14:textId="77777777" w:rsidTr="00D21D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9FE" w14:textId="77777777" w:rsidR="00D925D2" w:rsidRPr="00D925D2" w:rsidRDefault="00D925D2" w:rsidP="00D925D2">
            <w:pPr>
              <w:jc w:val="center"/>
              <w:rPr>
                <w:lang w:val="uk-UA"/>
              </w:rPr>
            </w:pPr>
            <w:r w:rsidRPr="00D925D2">
              <w:rPr>
                <w:lang w:val="uk-UA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F44" w14:textId="77777777" w:rsidR="00D925D2" w:rsidRPr="00D925D2" w:rsidRDefault="00D925D2" w:rsidP="00D925D2">
            <w:pPr>
              <w:jc w:val="center"/>
              <w:rPr>
                <w:lang w:val="uk-UA"/>
              </w:rPr>
            </w:pPr>
            <w:r w:rsidRPr="00D925D2">
              <w:rPr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5CF3" w14:textId="77777777" w:rsidR="00D925D2" w:rsidRPr="00D925D2" w:rsidRDefault="00D925D2" w:rsidP="00D925D2">
            <w:pPr>
              <w:jc w:val="center"/>
              <w:rPr>
                <w:lang w:val="uk-UA"/>
              </w:rPr>
            </w:pPr>
            <w:r w:rsidRPr="00D925D2">
              <w:rPr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A76D" w14:textId="77777777" w:rsidR="00D925D2" w:rsidRPr="00D925D2" w:rsidRDefault="00D925D2" w:rsidP="00D925D2">
            <w:pPr>
              <w:jc w:val="center"/>
              <w:rPr>
                <w:lang w:val="uk-UA"/>
              </w:rPr>
            </w:pPr>
            <w:r w:rsidRPr="00D925D2"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F92" w14:textId="77777777" w:rsidR="00D925D2" w:rsidRPr="00D925D2" w:rsidRDefault="00D925D2" w:rsidP="00D925D2">
            <w:pPr>
              <w:jc w:val="center"/>
              <w:rPr>
                <w:lang w:val="uk-UA"/>
              </w:rPr>
            </w:pPr>
            <w:r w:rsidRPr="00D925D2"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FF1C" w14:textId="77777777" w:rsidR="00D925D2" w:rsidRPr="00D925D2" w:rsidRDefault="00D925D2" w:rsidP="00D925D2">
            <w:pPr>
              <w:jc w:val="center"/>
              <w:rPr>
                <w:lang w:val="uk-UA"/>
              </w:rPr>
            </w:pPr>
            <w:r w:rsidRPr="00D925D2">
              <w:rPr>
                <w:lang w:val="uk-UA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4AB" w14:textId="77777777" w:rsidR="00D925D2" w:rsidRPr="00D925D2" w:rsidRDefault="00D925D2" w:rsidP="00D925D2">
            <w:pPr>
              <w:jc w:val="center"/>
              <w:rPr>
                <w:lang w:val="uk-UA"/>
              </w:rPr>
            </w:pPr>
            <w:r w:rsidRPr="00D925D2">
              <w:rPr>
                <w:lang w:val="uk-UA"/>
              </w:rPr>
              <w:t>7</w:t>
            </w:r>
          </w:p>
        </w:tc>
      </w:tr>
      <w:tr w:rsidR="00D925D2" w:rsidRPr="00D925D2" w14:paraId="1CBB6689" w14:textId="77777777" w:rsidTr="00D21DB9">
        <w:trPr>
          <w:cantSplit/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B7A2" w14:textId="70B867E6" w:rsidR="00D925D2" w:rsidRPr="00800A98" w:rsidRDefault="00D21DB9" w:rsidP="00D21DB9">
            <w:pPr>
              <w:tabs>
                <w:tab w:val="num" w:pos="993"/>
              </w:tabs>
              <w:spacing w:after="120" w:line="480" w:lineRule="auto"/>
              <w:jc w:val="center"/>
              <w:rPr>
                <w:sz w:val="22"/>
                <w:szCs w:val="22"/>
                <w:lang w:val="uk-UA"/>
              </w:rPr>
            </w:pPr>
            <w:r w:rsidRPr="00800A9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8942" w14:textId="7AF1CF07" w:rsidR="00D925D2" w:rsidRPr="00800A98" w:rsidRDefault="00800A98" w:rsidP="00800A98">
            <w:pPr>
              <w:tabs>
                <w:tab w:val="num" w:pos="993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FC6278" w:rsidRPr="00FC6278">
              <w:rPr>
                <w:sz w:val="22"/>
                <w:szCs w:val="22"/>
                <w:lang w:val="en-US"/>
              </w:rPr>
              <w:t xml:space="preserve">F3 «Комп’ютерні </w:t>
            </w:r>
            <w:proofErr w:type="spellStart"/>
            <w:r w:rsidR="00FC6278" w:rsidRPr="00FC6278">
              <w:rPr>
                <w:sz w:val="22"/>
                <w:szCs w:val="22"/>
                <w:lang w:val="en-US"/>
              </w:rPr>
              <w:t>науки</w:t>
            </w:r>
            <w:proofErr w:type="spellEnd"/>
            <w:r w:rsidR="00FC6278" w:rsidRPr="00FC6278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86C9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B6BE" w14:textId="084F1FD7" w:rsidR="00D925D2" w:rsidRPr="00D925D2" w:rsidRDefault="00D21DB9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виробнича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C2E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AC6D" w14:textId="64F1734E" w:rsidR="00D925D2" w:rsidRPr="00D21DB9" w:rsidRDefault="00D21DB9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sz w:val="22"/>
                <w:szCs w:val="22"/>
                <w:lang w:val="uk-UA"/>
              </w:rPr>
            </w:pPr>
            <w:r w:rsidRPr="00D21DB9">
              <w:rPr>
                <w:sz w:val="22"/>
                <w:szCs w:val="22"/>
                <w:lang w:val="uk-UA"/>
              </w:rPr>
              <w:t xml:space="preserve">09.06.2025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C8E3" w14:textId="474D2C4C" w:rsidR="00D925D2" w:rsidRPr="00D21DB9" w:rsidRDefault="00D21DB9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sz w:val="22"/>
                <w:szCs w:val="22"/>
                <w:lang w:val="uk-UA"/>
              </w:rPr>
            </w:pPr>
            <w:r w:rsidRPr="00D21DB9">
              <w:rPr>
                <w:sz w:val="22"/>
                <w:szCs w:val="22"/>
                <w:lang w:val="uk-UA"/>
              </w:rPr>
              <w:t>19.07.2025</w:t>
            </w:r>
          </w:p>
        </w:tc>
      </w:tr>
      <w:tr w:rsidR="00D925D2" w:rsidRPr="00D925D2" w14:paraId="028D7134" w14:textId="77777777" w:rsidTr="00D21D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66D7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3479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F526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A1EC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C2E2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445F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DC68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</w:tr>
      <w:tr w:rsidR="00D925D2" w:rsidRPr="00D925D2" w14:paraId="41377D9E" w14:textId="77777777" w:rsidTr="00D21D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8F31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003A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F1A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B10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EB81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9F3D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5CE" w14:textId="77777777" w:rsidR="00D925D2" w:rsidRPr="00D925D2" w:rsidRDefault="00D925D2" w:rsidP="00D925D2">
            <w:pPr>
              <w:tabs>
                <w:tab w:val="num" w:pos="993"/>
              </w:tabs>
              <w:spacing w:after="120" w:line="480" w:lineRule="auto"/>
              <w:jc w:val="both"/>
              <w:rPr>
                <w:lang w:val="uk-UA"/>
              </w:rPr>
            </w:pPr>
          </w:p>
        </w:tc>
      </w:tr>
    </w:tbl>
    <w:p w14:paraId="08DAEF91" w14:textId="77777777" w:rsidR="00D925D2" w:rsidRPr="00D925D2" w:rsidRDefault="00D925D2" w:rsidP="00D925D2">
      <w:pPr>
        <w:tabs>
          <w:tab w:val="num" w:pos="993"/>
        </w:tabs>
        <w:spacing w:after="120" w:line="480" w:lineRule="auto"/>
        <w:ind w:firstLine="709"/>
        <w:jc w:val="both"/>
        <w:rPr>
          <w:szCs w:val="20"/>
          <w:lang w:val="uk-UA"/>
        </w:rPr>
      </w:pPr>
    </w:p>
    <w:p w14:paraId="522546FF" w14:textId="77777777" w:rsidR="00D925D2" w:rsidRPr="00D925D2" w:rsidRDefault="00D925D2" w:rsidP="00D925D2">
      <w:pPr>
        <w:ind w:firstLine="720"/>
        <w:jc w:val="both"/>
        <w:rPr>
          <w:szCs w:val="20"/>
          <w:lang w:val="uk-UA"/>
        </w:rPr>
      </w:pPr>
      <w:r w:rsidRPr="00D925D2">
        <w:rPr>
          <w:szCs w:val="20"/>
          <w:lang w:val="uk-UA"/>
        </w:rPr>
        <w:t>1.2. Надіслати до НУБіП України повідомлення встановленого зразка про прибуття на практику студента (ів).</w:t>
      </w:r>
    </w:p>
    <w:p w14:paraId="7B217CC0" w14:textId="77777777" w:rsidR="00D925D2" w:rsidRPr="00D925D2" w:rsidRDefault="00D925D2" w:rsidP="00D925D2">
      <w:pPr>
        <w:ind w:firstLine="720"/>
        <w:jc w:val="both"/>
        <w:rPr>
          <w:szCs w:val="20"/>
          <w:lang w:val="uk-UA"/>
        </w:rPr>
      </w:pPr>
      <w:r w:rsidRPr="00D925D2">
        <w:rPr>
          <w:szCs w:val="20"/>
          <w:lang w:val="uk-UA"/>
        </w:rPr>
        <w:t>1.3 Призначити наказом кваліфікованих спеціалістів для безпосереднього керівництва практикою.</w:t>
      </w:r>
    </w:p>
    <w:p w14:paraId="4EBBC2F7" w14:textId="77777777" w:rsidR="00D925D2" w:rsidRPr="00D925D2" w:rsidRDefault="00D925D2" w:rsidP="00D925D2">
      <w:pPr>
        <w:ind w:firstLine="720"/>
        <w:jc w:val="both"/>
        <w:rPr>
          <w:szCs w:val="20"/>
          <w:lang w:val="uk-UA"/>
        </w:rPr>
      </w:pPr>
      <w:r w:rsidRPr="00D925D2">
        <w:rPr>
          <w:szCs w:val="20"/>
          <w:lang w:val="uk-UA"/>
        </w:rPr>
        <w:t>1.4. Створити необхідні умови для виконання студентами програми практики, не допускати використання їх на посадах і роботах, що не відповідають програмі практики та майбутній спеціальності.</w:t>
      </w:r>
    </w:p>
    <w:p w14:paraId="14336941" w14:textId="77777777" w:rsidR="00D925D2" w:rsidRPr="00D925D2" w:rsidRDefault="00D925D2" w:rsidP="00D925D2">
      <w:pPr>
        <w:ind w:firstLine="720"/>
        <w:jc w:val="both"/>
        <w:rPr>
          <w:szCs w:val="20"/>
          <w:lang w:val="uk-UA"/>
        </w:rPr>
      </w:pPr>
      <w:r w:rsidRPr="00D925D2">
        <w:rPr>
          <w:szCs w:val="20"/>
          <w:lang w:val="uk-UA"/>
        </w:rPr>
        <w:t xml:space="preserve">1.5. Забезпечити студентам умови безпечної роботи на конкретному робочому місці. Проводити обов’язкові інструктажі безпеки праці: ввідний та на робочому місці. У разі потреби навчити студентів-практикантів безпечних методів праці. Забезпечити спецодягом, </w:t>
      </w:r>
      <w:r w:rsidRPr="00D925D2">
        <w:rPr>
          <w:szCs w:val="20"/>
          <w:lang w:val="uk-UA"/>
        </w:rPr>
        <w:lastRenderedPageBreak/>
        <w:t>запобіжними заходами, лікувально-профілактичним обслуговуванням за нормами для штатних працівників.</w:t>
      </w:r>
    </w:p>
    <w:p w14:paraId="1359AF31" w14:textId="77777777" w:rsidR="00D925D2" w:rsidRPr="00D925D2" w:rsidRDefault="00D925D2" w:rsidP="00D925D2">
      <w:pPr>
        <w:ind w:firstLine="720"/>
        <w:jc w:val="both"/>
        <w:rPr>
          <w:szCs w:val="20"/>
          <w:lang w:val="uk-UA"/>
        </w:rPr>
      </w:pPr>
      <w:r w:rsidRPr="00D925D2">
        <w:rPr>
          <w:szCs w:val="20"/>
          <w:lang w:val="uk-UA"/>
        </w:rPr>
        <w:t>1.6 Надати студентам-практикантам і керівникам практик від НУБіП України можливість користуватися лабораторіями, кабінетами, майстернями, бібліотеками, технічною та іншою документацією, необхідною для виконання програми практики.</w:t>
      </w:r>
    </w:p>
    <w:p w14:paraId="72A2B6B3" w14:textId="77777777" w:rsidR="00D925D2" w:rsidRPr="00D925D2" w:rsidRDefault="00D925D2" w:rsidP="00D925D2">
      <w:pPr>
        <w:ind w:firstLine="720"/>
        <w:jc w:val="both"/>
        <w:rPr>
          <w:szCs w:val="20"/>
          <w:lang w:val="uk-UA"/>
        </w:rPr>
      </w:pPr>
      <w:r w:rsidRPr="00D925D2">
        <w:rPr>
          <w:szCs w:val="20"/>
          <w:lang w:val="uk-UA"/>
        </w:rPr>
        <w:t>1.7.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навчальний заклад.</w:t>
      </w:r>
    </w:p>
    <w:p w14:paraId="6747F14D" w14:textId="77777777" w:rsidR="00D925D2" w:rsidRPr="00D925D2" w:rsidRDefault="00D925D2" w:rsidP="00D925D2">
      <w:pPr>
        <w:ind w:firstLine="720"/>
        <w:jc w:val="both"/>
        <w:rPr>
          <w:szCs w:val="20"/>
          <w:lang w:val="uk-UA"/>
        </w:rPr>
      </w:pPr>
      <w:r w:rsidRPr="00D925D2">
        <w:rPr>
          <w:szCs w:val="20"/>
          <w:lang w:val="uk-UA"/>
        </w:rPr>
        <w:t>1.</w:t>
      </w:r>
      <w:r>
        <w:rPr>
          <w:szCs w:val="20"/>
          <w:lang w:val="uk-UA"/>
        </w:rPr>
        <w:t>8</w:t>
      </w:r>
      <w:r w:rsidRPr="00D925D2">
        <w:rPr>
          <w:szCs w:val="20"/>
          <w:lang w:val="uk-UA"/>
        </w:rPr>
        <w:t>. Після закінчення практики дати характеристику на кожного студента-практиканта, в котрій відобразити якість підготовленого ним звіту.</w:t>
      </w:r>
    </w:p>
    <w:p w14:paraId="4E0115FA" w14:textId="77777777" w:rsidR="00D925D2" w:rsidRPr="00D925D2" w:rsidRDefault="00D925D2" w:rsidP="00D925D2">
      <w:pPr>
        <w:ind w:firstLine="720"/>
        <w:jc w:val="both"/>
        <w:rPr>
          <w:szCs w:val="20"/>
          <w:lang w:val="uk-UA"/>
        </w:rPr>
      </w:pPr>
      <w:r w:rsidRPr="00D925D2">
        <w:rPr>
          <w:szCs w:val="20"/>
          <w:lang w:val="uk-UA"/>
        </w:rPr>
        <w:t>1.</w:t>
      </w:r>
      <w:r>
        <w:rPr>
          <w:szCs w:val="20"/>
          <w:lang w:val="uk-UA"/>
        </w:rPr>
        <w:t>9</w:t>
      </w:r>
      <w:r w:rsidRPr="00D925D2">
        <w:rPr>
          <w:szCs w:val="20"/>
          <w:lang w:val="uk-UA"/>
        </w:rPr>
        <w:t>. Додаткові умови _____________________________________________________</w:t>
      </w:r>
    </w:p>
    <w:p w14:paraId="1AB4ED17" w14:textId="77777777" w:rsidR="00D925D2" w:rsidRPr="00D925D2" w:rsidRDefault="00D925D2" w:rsidP="00D925D2">
      <w:pPr>
        <w:jc w:val="both"/>
        <w:rPr>
          <w:szCs w:val="20"/>
          <w:lang w:val="uk-UA"/>
        </w:rPr>
      </w:pPr>
      <w:r w:rsidRPr="00D925D2">
        <w:rPr>
          <w:szCs w:val="20"/>
          <w:lang w:val="uk-UA"/>
        </w:rPr>
        <w:t>_____________________________________________________________________________</w:t>
      </w:r>
    </w:p>
    <w:p w14:paraId="29F859F5" w14:textId="77777777" w:rsidR="00D925D2" w:rsidRPr="00D925D2" w:rsidRDefault="00D925D2" w:rsidP="00D925D2">
      <w:pPr>
        <w:keepNext/>
        <w:ind w:firstLine="709"/>
        <w:jc w:val="both"/>
        <w:outlineLvl w:val="0"/>
        <w:rPr>
          <w:lang w:val="uk-UA"/>
        </w:rPr>
      </w:pPr>
      <w:r w:rsidRPr="00D925D2">
        <w:rPr>
          <w:lang w:val="uk-UA"/>
        </w:rPr>
        <w:t>2. Навчальний заклад зобов’язується:</w:t>
      </w:r>
    </w:p>
    <w:p w14:paraId="379FD43C" w14:textId="77777777" w:rsidR="00D925D2" w:rsidRPr="00D925D2" w:rsidRDefault="00D925D2" w:rsidP="00D925D2">
      <w:pPr>
        <w:ind w:firstLine="709"/>
        <w:jc w:val="both"/>
        <w:rPr>
          <w:lang w:val="uk-UA"/>
        </w:rPr>
      </w:pPr>
      <w:r w:rsidRPr="00D925D2">
        <w:rPr>
          <w:lang w:val="uk-UA"/>
        </w:rPr>
        <w:t>2.1. За два місяці до початку практики надати базі практики для погодження програму, а не пізніше ніж за тиждень – список студентів, яких направляють на практику.</w:t>
      </w:r>
    </w:p>
    <w:p w14:paraId="099DDF89" w14:textId="77777777" w:rsidR="00D925D2" w:rsidRPr="00D925D2" w:rsidRDefault="00D925D2" w:rsidP="00D925D2">
      <w:pPr>
        <w:ind w:firstLine="709"/>
        <w:jc w:val="both"/>
        <w:rPr>
          <w:lang w:val="uk-UA"/>
        </w:rPr>
      </w:pPr>
      <w:r w:rsidRPr="00D925D2">
        <w:rPr>
          <w:lang w:val="uk-UA"/>
        </w:rPr>
        <w:t>2.2. Призначити керівниками практик кваліфікованих науково-педагогічних працівників.</w:t>
      </w:r>
    </w:p>
    <w:p w14:paraId="0895472A" w14:textId="77777777" w:rsidR="00D925D2" w:rsidRPr="00D925D2" w:rsidRDefault="00D925D2" w:rsidP="00D925D2">
      <w:pPr>
        <w:ind w:firstLine="709"/>
        <w:jc w:val="both"/>
        <w:rPr>
          <w:lang w:val="uk-UA"/>
        </w:rPr>
      </w:pPr>
      <w:r w:rsidRPr="00D925D2">
        <w:rPr>
          <w:lang w:val="uk-UA"/>
        </w:rPr>
        <w:t xml:space="preserve">2.3. </w:t>
      </w:r>
      <w:r w:rsidR="00F1128B">
        <w:rPr>
          <w:lang w:val="uk-UA"/>
        </w:rPr>
        <w:t>Сприяти</w:t>
      </w:r>
      <w:r w:rsidRPr="00D925D2">
        <w:rPr>
          <w:lang w:val="uk-UA"/>
        </w:rPr>
        <w:t xml:space="preserve"> додержанн</w:t>
      </w:r>
      <w:r w:rsidR="00F1128B">
        <w:rPr>
          <w:lang w:val="uk-UA"/>
        </w:rPr>
        <w:t>ю</w:t>
      </w:r>
      <w:r w:rsidRPr="00D925D2">
        <w:rPr>
          <w:lang w:val="uk-UA"/>
        </w:rPr>
        <w:t xml:space="preserve"> студентами-практикантами трудової дисципліни і правил внутрішнього трудового розпорядку. Брати участь у розслідуванні комісією бази практики нещасних випадків, що сталися з студентами.</w:t>
      </w:r>
    </w:p>
    <w:p w14:paraId="61D7D92B" w14:textId="77777777" w:rsidR="00D925D2" w:rsidRPr="00D925D2" w:rsidRDefault="00D925D2" w:rsidP="00D925D2">
      <w:pPr>
        <w:ind w:left="720"/>
        <w:jc w:val="both"/>
        <w:rPr>
          <w:b/>
        </w:rPr>
      </w:pPr>
      <w:r w:rsidRPr="00D925D2">
        <w:rPr>
          <w:b/>
          <w:lang w:val="uk-UA"/>
        </w:rPr>
        <w:t>3. Відповідальність сторін за невиконання договору</w:t>
      </w:r>
    </w:p>
    <w:p w14:paraId="30B32854" w14:textId="77777777" w:rsidR="00D925D2" w:rsidRPr="00D925D2" w:rsidRDefault="00D925D2" w:rsidP="00D925D2">
      <w:pPr>
        <w:ind w:firstLine="709"/>
        <w:jc w:val="both"/>
        <w:rPr>
          <w:lang w:val="uk-UA"/>
        </w:rPr>
      </w:pPr>
      <w:r w:rsidRPr="00D925D2">
        <w:rPr>
          <w:lang w:val="uk-UA"/>
        </w:rPr>
        <w:t>3.1. Сторони відповідають за невиконання покладених на них обов’язків щодо організації та проведення практики згідно з діючим законодавством про працю в Україні.</w:t>
      </w:r>
    </w:p>
    <w:p w14:paraId="641EF2F5" w14:textId="77777777" w:rsidR="00D925D2" w:rsidRPr="00D925D2" w:rsidRDefault="00D925D2" w:rsidP="00D925D2">
      <w:pPr>
        <w:ind w:firstLine="709"/>
        <w:jc w:val="both"/>
        <w:rPr>
          <w:lang w:val="uk-UA"/>
        </w:rPr>
      </w:pPr>
      <w:r w:rsidRPr="00D925D2">
        <w:rPr>
          <w:lang w:val="uk-UA"/>
        </w:rPr>
        <w:t>3.2. Всі суперечки, що виникають між сторонами за договором, вирішуються у встановленому законодавством порядку.</w:t>
      </w:r>
    </w:p>
    <w:p w14:paraId="125B960C" w14:textId="77777777" w:rsidR="00D925D2" w:rsidRPr="00D925D2" w:rsidRDefault="00D925D2" w:rsidP="00D925D2">
      <w:pPr>
        <w:ind w:firstLine="709"/>
        <w:jc w:val="both"/>
        <w:rPr>
          <w:lang w:val="uk-UA"/>
        </w:rPr>
      </w:pPr>
      <w:r w:rsidRPr="00D925D2">
        <w:rPr>
          <w:lang w:val="uk-UA"/>
        </w:rPr>
        <w:t>3.3. Договір набуває сили після його підписання і діє до кінця практики згідно з календарним планом.</w:t>
      </w:r>
    </w:p>
    <w:p w14:paraId="5E97F332" w14:textId="77777777" w:rsidR="00D925D2" w:rsidRPr="00D925D2" w:rsidRDefault="00D925D2" w:rsidP="00D925D2">
      <w:pPr>
        <w:ind w:firstLine="709"/>
        <w:jc w:val="both"/>
        <w:rPr>
          <w:lang w:val="uk-UA"/>
        </w:rPr>
      </w:pPr>
      <w:r w:rsidRPr="00D925D2">
        <w:rPr>
          <w:lang w:val="uk-UA"/>
        </w:rPr>
        <w:t>3.4 Строки проведення практики студентів визначаються наказом ректора НУБіП України про направлення на практику;</w:t>
      </w:r>
    </w:p>
    <w:p w14:paraId="06599EC8" w14:textId="77777777" w:rsidR="00D925D2" w:rsidRPr="00D925D2" w:rsidRDefault="00D925D2" w:rsidP="00D925D2">
      <w:pPr>
        <w:ind w:firstLine="709"/>
        <w:jc w:val="both"/>
        <w:rPr>
          <w:lang w:val="uk-UA"/>
        </w:rPr>
      </w:pPr>
      <w:r w:rsidRPr="00D925D2">
        <w:rPr>
          <w:lang w:val="uk-UA"/>
        </w:rPr>
        <w:t>3.5. Договір складають у двох примірниках – по одному навчальному закладу та базі практики.</w:t>
      </w:r>
    </w:p>
    <w:p w14:paraId="372D1B6D" w14:textId="77777777" w:rsidR="00D925D2" w:rsidRPr="00D925D2" w:rsidRDefault="00D925D2" w:rsidP="00D925D2">
      <w:pPr>
        <w:ind w:firstLine="709"/>
        <w:jc w:val="both"/>
        <w:rPr>
          <w:lang w:val="uk-UA"/>
        </w:rPr>
      </w:pPr>
      <w:r w:rsidRPr="00D925D2">
        <w:rPr>
          <w:lang w:val="uk-UA"/>
        </w:rPr>
        <w:t>3.6. Юридичні адреси сторін та розрахункові рахунки:</w:t>
      </w:r>
    </w:p>
    <w:p w14:paraId="5881E3FC" w14:textId="77777777" w:rsidR="00D925D2" w:rsidRPr="00D925D2" w:rsidRDefault="00D925D2" w:rsidP="00D925D2">
      <w:pPr>
        <w:ind w:firstLine="709"/>
        <w:jc w:val="both"/>
        <w:rPr>
          <w:lang w:val="uk-UA"/>
        </w:rPr>
      </w:pPr>
      <w:r w:rsidRPr="00D925D2">
        <w:rPr>
          <w:b/>
          <w:lang w:val="uk-UA"/>
        </w:rPr>
        <w:t xml:space="preserve">Національний університет біоресурсів і природокористування України - </w:t>
      </w:r>
      <w:r w:rsidRPr="00D925D2">
        <w:rPr>
          <w:lang w:val="uk-UA"/>
        </w:rPr>
        <w:t xml:space="preserve">м.Київ-41, вул. Героїв Оборони, 15; </w:t>
      </w:r>
      <w:r w:rsidRPr="00D925D2">
        <w:rPr>
          <w:iCs/>
          <w:sz w:val="22"/>
          <w:lang w:val="uk-UA"/>
        </w:rPr>
        <w:t>ГУ Державної казначейської служби України у м. Києві</w:t>
      </w:r>
      <w:r w:rsidRPr="00D925D2">
        <w:rPr>
          <w:lang w:val="uk-UA"/>
        </w:rPr>
        <w:t>,________________________________________________________________________</w:t>
      </w:r>
    </w:p>
    <w:p w14:paraId="0A142E04" w14:textId="77777777" w:rsidR="00D925D2" w:rsidRPr="00D925D2" w:rsidRDefault="00D925D2" w:rsidP="00D925D2">
      <w:pPr>
        <w:ind w:firstLine="709"/>
        <w:jc w:val="both"/>
        <w:rPr>
          <w:lang w:val="uk-UA"/>
        </w:rPr>
      </w:pPr>
      <w:r w:rsidRPr="00D925D2">
        <w:rPr>
          <w:lang w:val="uk-UA"/>
        </w:rPr>
        <w:t>Бази практики___________________________________________________________</w:t>
      </w:r>
    </w:p>
    <w:p w14:paraId="4335FF68" w14:textId="77777777" w:rsidR="00D925D2" w:rsidRPr="00D925D2" w:rsidRDefault="00D925D2" w:rsidP="00D925D2">
      <w:pPr>
        <w:rPr>
          <w:lang w:val="uk-UA"/>
        </w:rPr>
      </w:pPr>
      <w:r w:rsidRPr="00D925D2">
        <w:rPr>
          <w:lang w:val="uk-UA"/>
        </w:rPr>
        <w:t>_____________________________________________________________________________.</w:t>
      </w:r>
    </w:p>
    <w:p w14:paraId="09941C37" w14:textId="77777777" w:rsidR="00D925D2" w:rsidRPr="00D925D2" w:rsidRDefault="00D925D2" w:rsidP="00D925D2">
      <w:pPr>
        <w:ind w:firstLine="709"/>
        <w:rPr>
          <w:lang w:val="uk-UA"/>
        </w:rPr>
      </w:pPr>
    </w:p>
    <w:p w14:paraId="120B1EE2" w14:textId="77777777" w:rsidR="00D925D2" w:rsidRPr="00D925D2" w:rsidRDefault="00D925D2" w:rsidP="00D925D2">
      <w:pPr>
        <w:ind w:firstLine="709"/>
        <w:jc w:val="center"/>
        <w:rPr>
          <w:lang w:val="uk-UA"/>
        </w:rPr>
      </w:pPr>
      <w:r w:rsidRPr="00D925D2">
        <w:rPr>
          <w:lang w:val="uk-UA"/>
        </w:rPr>
        <w:t>Підписи та печатки:</w:t>
      </w:r>
    </w:p>
    <w:p w14:paraId="4FAC80B8" w14:textId="77777777" w:rsidR="00D925D2" w:rsidRPr="00D925D2" w:rsidRDefault="00D925D2" w:rsidP="00D925D2">
      <w:pPr>
        <w:ind w:firstLine="709"/>
        <w:rPr>
          <w:lang w:val="uk-UA"/>
        </w:rPr>
      </w:pPr>
    </w:p>
    <w:p w14:paraId="27D2EAA9" w14:textId="77777777" w:rsidR="00D925D2" w:rsidRPr="00D925D2" w:rsidRDefault="00D925D2" w:rsidP="00D925D2">
      <w:pPr>
        <w:ind w:firstLine="240"/>
        <w:rPr>
          <w:lang w:val="uk-UA"/>
        </w:rPr>
      </w:pPr>
      <w:r w:rsidRPr="00D925D2">
        <w:rPr>
          <w:lang w:val="uk-UA"/>
        </w:rPr>
        <w:t xml:space="preserve">Національний університет                :      </w:t>
      </w:r>
      <w:r w:rsidRPr="00D925D2">
        <w:t xml:space="preserve">                                  </w:t>
      </w:r>
      <w:r w:rsidRPr="00D925D2">
        <w:rPr>
          <w:lang w:val="uk-UA"/>
        </w:rPr>
        <w:t xml:space="preserve">              База практики:</w:t>
      </w:r>
    </w:p>
    <w:p w14:paraId="61812ABC" w14:textId="77777777" w:rsidR="00D925D2" w:rsidRPr="00D925D2" w:rsidRDefault="00D925D2" w:rsidP="00D925D2">
      <w:pPr>
        <w:rPr>
          <w:lang w:val="uk-UA"/>
        </w:rPr>
      </w:pPr>
      <w:r w:rsidRPr="00D925D2">
        <w:rPr>
          <w:lang w:val="uk-UA"/>
        </w:rPr>
        <w:t>біоресурсів і природокористування</w:t>
      </w:r>
    </w:p>
    <w:p w14:paraId="33516A3B" w14:textId="77777777" w:rsidR="00D925D2" w:rsidRPr="00D925D2" w:rsidRDefault="00D925D2" w:rsidP="00D925D2">
      <w:pPr>
        <w:ind w:firstLine="1200"/>
        <w:rPr>
          <w:lang w:val="uk-UA"/>
        </w:rPr>
      </w:pPr>
      <w:r w:rsidRPr="00D925D2">
        <w:rPr>
          <w:lang w:val="uk-UA"/>
        </w:rPr>
        <w:t>України</w:t>
      </w:r>
    </w:p>
    <w:p w14:paraId="55651D8B" w14:textId="77777777" w:rsidR="00D925D2" w:rsidRPr="00D925D2" w:rsidRDefault="00D925D2" w:rsidP="00D925D2">
      <w:pPr>
        <w:rPr>
          <w:lang w:val="uk-UA"/>
        </w:rPr>
      </w:pPr>
      <w:r w:rsidRPr="00D925D2">
        <w:rPr>
          <w:lang w:val="uk-UA"/>
        </w:rPr>
        <w:t xml:space="preserve">     ________________</w:t>
      </w:r>
      <w:r w:rsidRPr="00D925D2">
        <w:rPr>
          <w:b/>
          <w:lang w:val="uk-UA"/>
        </w:rPr>
        <w:t>______</w:t>
      </w:r>
      <w:r w:rsidR="002E7D34">
        <w:rPr>
          <w:b/>
          <w:lang w:val="uk-UA"/>
        </w:rPr>
        <w:t>О. ГЛАЗУНОВА</w:t>
      </w:r>
      <w:r w:rsidRPr="00D925D2">
        <w:rPr>
          <w:lang w:val="uk-UA"/>
        </w:rPr>
        <w:t xml:space="preserve">     </w:t>
      </w:r>
      <w:r w:rsidRPr="00D925D2">
        <w:t xml:space="preserve">               </w:t>
      </w:r>
      <w:r w:rsidRPr="00D925D2">
        <w:rPr>
          <w:lang w:val="uk-UA"/>
        </w:rPr>
        <w:t xml:space="preserve">   ________________________</w:t>
      </w:r>
    </w:p>
    <w:p w14:paraId="232B3B9C" w14:textId="77777777" w:rsidR="00D925D2" w:rsidRPr="00D925D2" w:rsidRDefault="00D925D2" w:rsidP="00D925D2">
      <w:pPr>
        <w:rPr>
          <w:b/>
          <w:lang w:val="uk-UA"/>
        </w:rPr>
      </w:pPr>
      <w:r w:rsidRPr="00D925D2">
        <w:rPr>
          <w:vertAlign w:val="superscript"/>
          <w:lang w:val="uk-UA"/>
        </w:rPr>
        <w:t xml:space="preserve">                           (підпис)                                                                                      </w:t>
      </w:r>
      <w:r w:rsidRPr="00D925D2">
        <w:rPr>
          <w:vertAlign w:val="superscript"/>
        </w:rPr>
        <w:t xml:space="preserve">                                             </w:t>
      </w:r>
      <w:r w:rsidRPr="00D925D2">
        <w:rPr>
          <w:vertAlign w:val="superscript"/>
          <w:lang w:val="uk-UA"/>
        </w:rPr>
        <w:t xml:space="preserve">                 (підпис)</w:t>
      </w:r>
    </w:p>
    <w:p w14:paraId="54641B42" w14:textId="77777777" w:rsidR="00D925D2" w:rsidRDefault="00D925D2" w:rsidP="00D925D2">
      <w:pPr>
        <w:ind w:right="566" w:firstLine="120"/>
        <w:jc w:val="both"/>
        <w:rPr>
          <w:lang w:val="uk-UA"/>
        </w:rPr>
      </w:pPr>
      <w:r w:rsidRPr="00D925D2">
        <w:t>“____” ____________ 20</w:t>
      </w:r>
      <w:r w:rsidR="00D21DB9">
        <w:rPr>
          <w:lang w:val="uk-UA"/>
        </w:rPr>
        <w:t>25</w:t>
      </w:r>
      <w:r w:rsidRPr="00D925D2">
        <w:t xml:space="preserve"> р.</w:t>
      </w:r>
      <w:r w:rsidRPr="00D925D2">
        <w:rPr>
          <w:lang w:val="uk-UA"/>
        </w:rPr>
        <w:t xml:space="preserve">                       </w:t>
      </w:r>
      <w:r w:rsidRPr="00D925D2">
        <w:t xml:space="preserve"> “____” ____________ 20</w:t>
      </w:r>
      <w:r w:rsidR="00D21DB9">
        <w:rPr>
          <w:lang w:val="uk-UA"/>
        </w:rPr>
        <w:t>25 р.</w:t>
      </w:r>
    </w:p>
    <w:p w14:paraId="7852052A" w14:textId="77777777" w:rsidR="006730FD" w:rsidRPr="006730FD" w:rsidRDefault="006730FD" w:rsidP="006239FB">
      <w:pPr>
        <w:pStyle w:val="Title"/>
      </w:pPr>
    </w:p>
    <w:sectPr w:rsidR="006730FD" w:rsidRPr="006730FD" w:rsidSect="001B4A8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B73B" w14:textId="77777777" w:rsidR="004A661E" w:rsidRDefault="004A661E">
      <w:r>
        <w:separator/>
      </w:r>
    </w:p>
  </w:endnote>
  <w:endnote w:type="continuationSeparator" w:id="0">
    <w:p w14:paraId="1DBBF407" w14:textId="77777777" w:rsidR="004A661E" w:rsidRDefault="004A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CA6C" w14:textId="77777777" w:rsidR="004A661E" w:rsidRDefault="004A661E">
      <w:r>
        <w:separator/>
      </w:r>
    </w:p>
  </w:footnote>
  <w:footnote w:type="continuationSeparator" w:id="0">
    <w:p w14:paraId="5AE46EBB" w14:textId="77777777" w:rsidR="004A661E" w:rsidRDefault="004A6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917"/>
    <w:multiLevelType w:val="multilevel"/>
    <w:tmpl w:val="3ABEF4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3570F5"/>
    <w:multiLevelType w:val="hybridMultilevel"/>
    <w:tmpl w:val="60E6D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8C3A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874462731">
    <w:abstractNumId w:val="2"/>
    <w:lvlOverride w:ilvl="0">
      <w:startOverride w:val="1"/>
    </w:lvlOverride>
  </w:num>
  <w:num w:numId="2" w16cid:durableId="571428345">
    <w:abstractNumId w:val="1"/>
  </w:num>
  <w:num w:numId="3" w16cid:durableId="582840663">
    <w:abstractNumId w:val="3"/>
  </w:num>
  <w:num w:numId="4" w16cid:durableId="105874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D7"/>
    <w:rsid w:val="000031A1"/>
    <w:rsid w:val="0004308D"/>
    <w:rsid w:val="0010510C"/>
    <w:rsid w:val="00117984"/>
    <w:rsid w:val="0019239C"/>
    <w:rsid w:val="001B4A81"/>
    <w:rsid w:val="0021143E"/>
    <w:rsid w:val="00250177"/>
    <w:rsid w:val="00253659"/>
    <w:rsid w:val="002C5BBA"/>
    <w:rsid w:val="002E7D34"/>
    <w:rsid w:val="003047EC"/>
    <w:rsid w:val="00373755"/>
    <w:rsid w:val="00456BD0"/>
    <w:rsid w:val="00464F42"/>
    <w:rsid w:val="004A1406"/>
    <w:rsid w:val="004A661E"/>
    <w:rsid w:val="004C4C2E"/>
    <w:rsid w:val="00554E0C"/>
    <w:rsid w:val="00560790"/>
    <w:rsid w:val="00581DA6"/>
    <w:rsid w:val="005C334D"/>
    <w:rsid w:val="006239FB"/>
    <w:rsid w:val="006730FD"/>
    <w:rsid w:val="00736ED7"/>
    <w:rsid w:val="00800A98"/>
    <w:rsid w:val="008710EB"/>
    <w:rsid w:val="0087278B"/>
    <w:rsid w:val="008C3D72"/>
    <w:rsid w:val="008E301E"/>
    <w:rsid w:val="00A83158"/>
    <w:rsid w:val="00AB7889"/>
    <w:rsid w:val="00AF4C5E"/>
    <w:rsid w:val="00B114E3"/>
    <w:rsid w:val="00B139DA"/>
    <w:rsid w:val="00B16605"/>
    <w:rsid w:val="00B31B8D"/>
    <w:rsid w:val="00B35DD1"/>
    <w:rsid w:val="00B5502F"/>
    <w:rsid w:val="00B671CB"/>
    <w:rsid w:val="00B75855"/>
    <w:rsid w:val="00C00329"/>
    <w:rsid w:val="00C02D3A"/>
    <w:rsid w:val="00C60007"/>
    <w:rsid w:val="00C60549"/>
    <w:rsid w:val="00C71716"/>
    <w:rsid w:val="00C952CC"/>
    <w:rsid w:val="00CB6C8F"/>
    <w:rsid w:val="00CF0E5E"/>
    <w:rsid w:val="00D21DB9"/>
    <w:rsid w:val="00D51761"/>
    <w:rsid w:val="00D925D2"/>
    <w:rsid w:val="00DA3F42"/>
    <w:rsid w:val="00DD6B74"/>
    <w:rsid w:val="00E22BF4"/>
    <w:rsid w:val="00E5782D"/>
    <w:rsid w:val="00EA0445"/>
    <w:rsid w:val="00EA1BEC"/>
    <w:rsid w:val="00EB4221"/>
    <w:rsid w:val="00EB682B"/>
    <w:rsid w:val="00EE0B96"/>
    <w:rsid w:val="00EE1C64"/>
    <w:rsid w:val="00F0489B"/>
    <w:rsid w:val="00F1128B"/>
    <w:rsid w:val="00F164A1"/>
    <w:rsid w:val="00F90241"/>
    <w:rsid w:val="00F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0F0AE"/>
  <w15:chartTrackingRefBased/>
  <w15:docId w15:val="{6F37604C-CC56-4E4C-A974-E2EABE21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ED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36E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6E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6ED7"/>
    <w:pPr>
      <w:keepNext/>
      <w:outlineLvl w:val="2"/>
    </w:pPr>
    <w:rPr>
      <w:i/>
      <w:iCs/>
      <w:sz w:val="26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6ED7"/>
    <w:pPr>
      <w:jc w:val="center"/>
    </w:pPr>
    <w:rPr>
      <w:b/>
      <w:bCs/>
      <w:sz w:val="28"/>
      <w:szCs w:val="20"/>
      <w:lang w:val="uk-UA"/>
    </w:rPr>
  </w:style>
  <w:style w:type="paragraph" w:styleId="BodyText">
    <w:name w:val="Body Text"/>
    <w:basedOn w:val="Normal"/>
    <w:rsid w:val="00736ED7"/>
    <w:rPr>
      <w:sz w:val="23"/>
      <w:szCs w:val="20"/>
      <w:lang w:val="uk-UA"/>
    </w:rPr>
  </w:style>
  <w:style w:type="paragraph" w:styleId="BodyTextIndent">
    <w:name w:val="Body Text Indent"/>
    <w:basedOn w:val="Normal"/>
    <w:rsid w:val="00736ED7"/>
    <w:pPr>
      <w:ind w:firstLine="720"/>
      <w:jc w:val="both"/>
    </w:pPr>
    <w:rPr>
      <w:sz w:val="28"/>
      <w:szCs w:val="20"/>
      <w:lang w:val="uk-UA"/>
    </w:rPr>
  </w:style>
  <w:style w:type="paragraph" w:styleId="BodyText2">
    <w:name w:val="Body Text 2"/>
    <w:basedOn w:val="Normal"/>
    <w:rsid w:val="00736ED7"/>
    <w:pPr>
      <w:spacing w:after="120" w:line="480" w:lineRule="auto"/>
    </w:pPr>
  </w:style>
  <w:style w:type="table" w:styleId="TableGrid">
    <w:name w:val="Table Grid"/>
    <w:basedOn w:val="TableNormal"/>
    <w:rsid w:val="0073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7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7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492</Words>
  <Characters>4530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Додаток 2</vt:lpstr>
      <vt:lpstr>Додаток 2</vt:lpstr>
      <vt:lpstr>Додаток 2</vt:lpstr>
    </vt:vector>
  </TitlesOfParts>
  <Company>UCL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user</dc:creator>
  <cp:keywords/>
  <dc:description/>
  <cp:lastModifiedBy>Yurii Milovidov</cp:lastModifiedBy>
  <cp:revision>5</cp:revision>
  <cp:lastPrinted>2021-05-27T07:17:00Z</cp:lastPrinted>
  <dcterms:created xsi:type="dcterms:W3CDTF">2025-04-22T14:36:00Z</dcterms:created>
  <dcterms:modified xsi:type="dcterms:W3CDTF">2025-04-24T13:26:00Z</dcterms:modified>
</cp:coreProperties>
</file>